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28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4"/>
        </w:rPr>
        <w:t>2</w:t>
      </w:r>
      <w:r>
        <w:rPr>
          <w:rFonts w:ascii="宋体" w:hAnsi="宋体" w:eastAsia="宋体"/>
          <w:b/>
          <w:sz w:val="28"/>
          <w:szCs w:val="24"/>
        </w:rPr>
        <w:t>022</w:t>
      </w:r>
      <w:r>
        <w:rPr>
          <w:rFonts w:hint="eastAsia" w:ascii="宋体" w:hAnsi="宋体" w:eastAsia="宋体"/>
          <w:b/>
          <w:sz w:val="28"/>
        </w:rPr>
        <w:t>首届全国大学生航空发动机概念构想交流活动报名表</w:t>
      </w:r>
      <w:bookmarkEnd w:id="0"/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6"/>
        <w:gridCol w:w="1418"/>
        <w:gridCol w:w="1386"/>
        <w:gridCol w:w="1275"/>
        <w:gridCol w:w="1394"/>
        <w:gridCol w:w="130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作品名称</w:t>
            </w:r>
          </w:p>
        </w:tc>
        <w:tc>
          <w:tcPr>
            <w:tcW w:w="8757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团队名称</w:t>
            </w:r>
          </w:p>
        </w:tc>
        <w:tc>
          <w:tcPr>
            <w:tcW w:w="8757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交流赛道</w:t>
            </w:r>
          </w:p>
        </w:tc>
        <w:tc>
          <w:tcPr>
            <w:tcW w:w="8757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</w:rPr>
              <w:t xml:space="preserve">方案设计类 </w:t>
            </w:r>
            <w:r>
              <w:rPr>
                <w:rFonts w:ascii="宋体" w:hAnsi="宋体" w:eastAsia="宋体"/>
                <w:sz w:val="24"/>
              </w:rPr>
              <w:t xml:space="preserve">                 </w:t>
            </w:r>
            <w:r>
              <w:rPr>
                <w:rFonts w:ascii="宋体" w:hAnsi="宋体" w:eastAsia="宋体"/>
                <w:sz w:val="24"/>
              </w:rPr>
              <w:sym w:font="Wingdings 2" w:char="F0A3"/>
            </w:r>
            <w:r>
              <w:rPr>
                <w:rFonts w:hint="eastAsia" w:ascii="宋体" w:hAnsi="宋体" w:eastAsia="宋体"/>
                <w:sz w:val="24"/>
              </w:rPr>
              <w:t>关键技术类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作品联系人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参赛学生</w:t>
            </w: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学校/单位</w:t>
            </w: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</w:t>
            </w: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团队分工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队员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指导老师</w:t>
            </w: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学校/单位</w:t>
            </w: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作品内容简介（</w:t>
            </w:r>
            <w:r>
              <w:rPr>
                <w:rFonts w:ascii="宋体" w:hAnsi="宋体" w:eastAsia="宋体"/>
                <w:sz w:val="24"/>
              </w:rPr>
              <w:t>400字以内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8757" w:type="dxa"/>
            <w:gridSpan w:val="6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主要创新点（2</w:t>
            </w:r>
            <w:r>
              <w:rPr>
                <w:rFonts w:ascii="宋体" w:hAnsi="宋体" w:eastAsia="宋体"/>
                <w:sz w:val="24"/>
              </w:rPr>
              <w:t>00字以内）</w:t>
            </w:r>
          </w:p>
        </w:tc>
        <w:tc>
          <w:tcPr>
            <w:tcW w:w="8757" w:type="dxa"/>
            <w:gridSpan w:val="6"/>
          </w:tcPr>
          <w:p>
            <w:pPr>
              <w:spacing w:line="5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参赛承诺</w:t>
            </w:r>
          </w:p>
        </w:tc>
        <w:tc>
          <w:tcPr>
            <w:tcW w:w="8757" w:type="dxa"/>
            <w:gridSpan w:val="6"/>
          </w:tcPr>
          <w:p>
            <w:pPr>
              <w:spacing w:line="5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作品所有参赛同学和指导教师承诺：已知晓并自愿接受本活动章程、评审规则和评审办法；本参赛作品没有抄袭他人创意、作品和专利技术；不以任何方式干扰评审委员会的工作；服从活动组委会最终裁决。如有违反，一切后果由本参赛队承担。</w:t>
            </w:r>
          </w:p>
          <w:p>
            <w:pPr>
              <w:spacing w:line="540" w:lineRule="exact"/>
              <w:ind w:firstLine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签名：_____________________</w:t>
            </w:r>
          </w:p>
          <w:p>
            <w:pPr>
              <w:spacing w:line="540" w:lineRule="exact"/>
              <w:ind w:right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日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GZjYzMyNDZiMDE5NjJiNTFkNjMyNDNjMjNjMzEifQ=="/>
  </w:docVars>
  <w:rsids>
    <w:rsidRoot w:val="2E620080"/>
    <w:rsid w:val="2E6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2022-12-27T07:03:00Z</dcterms:created>
  <dc:creator>陈华华</dc:creator>
  <cp:lastModifiedBy>陈华华</cp:lastModifiedBy>
  <dcterms:modified xsi:type="dcterms:W3CDTF">2022-12-27T07:03:32Z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00C28C92AE1B496AB3FB78E28F6CEB50</vt:lpwstr>
  </property>
</Properties>
</file>